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8A" w:rsidRPr="00C52D8A" w:rsidRDefault="00C52D8A" w:rsidP="00C52D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D8A">
        <w:rPr>
          <w:rFonts w:asciiTheme="minorHAnsi" w:hAnsiTheme="minorHAnsi" w:cstheme="minorHAnsi"/>
          <w:b/>
          <w:sz w:val="22"/>
          <w:szCs w:val="22"/>
        </w:rPr>
        <w:t xml:space="preserve">POVINNOSTI STUDENTA K ZAJIŠTĚNÍ ODBORNÉ PRAXE </w:t>
      </w:r>
    </w:p>
    <w:p w:rsidR="00C52D8A" w:rsidRPr="00C52D8A" w:rsidRDefault="00C52D8A" w:rsidP="00C52D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D8A">
        <w:rPr>
          <w:rFonts w:asciiTheme="minorHAnsi" w:hAnsiTheme="minorHAnsi" w:cstheme="minorHAnsi"/>
          <w:b/>
          <w:sz w:val="22"/>
          <w:szCs w:val="22"/>
        </w:rPr>
        <w:t>ve Fakultní nemocnici Ostrava</w:t>
      </w:r>
    </w:p>
    <w:p w:rsidR="00C52D8A" w:rsidRPr="00C52D8A" w:rsidRDefault="00C52D8A" w:rsidP="00C52D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91204" w:rsidRDefault="00891204" w:rsidP="00C52D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2D8A" w:rsidRPr="00C52D8A" w:rsidRDefault="00C52D8A" w:rsidP="00C52D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D8A">
        <w:rPr>
          <w:rFonts w:asciiTheme="minorHAnsi" w:hAnsiTheme="minorHAnsi" w:cstheme="minorHAnsi"/>
          <w:sz w:val="22"/>
          <w:szCs w:val="22"/>
        </w:rPr>
        <w:t xml:space="preserve">Fakulta sociálních studií má s FNO uzavřenu </w:t>
      </w:r>
      <w:r w:rsidRPr="00C52D8A">
        <w:rPr>
          <w:rFonts w:asciiTheme="minorHAnsi" w:hAnsiTheme="minorHAnsi" w:cstheme="minorHAnsi"/>
          <w:b/>
          <w:sz w:val="22"/>
          <w:szCs w:val="22"/>
        </w:rPr>
        <w:t>rámcovou smlouvu</w:t>
      </w:r>
      <w:r w:rsidRPr="00C52D8A">
        <w:rPr>
          <w:rFonts w:asciiTheme="minorHAnsi" w:hAnsiTheme="minorHAnsi" w:cstheme="minorHAnsi"/>
          <w:sz w:val="22"/>
          <w:szCs w:val="22"/>
        </w:rPr>
        <w:t xml:space="preserve"> o poskytnutí odborné praxe a studenti zde neuzavírají trojstranný kontrakt! </w:t>
      </w:r>
    </w:p>
    <w:p w:rsidR="00C52D8A" w:rsidRPr="00C52D8A" w:rsidRDefault="00C52D8A" w:rsidP="00C52D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FNO jsou </w:t>
      </w:r>
      <w:r w:rsidRPr="00C52D8A">
        <w:rPr>
          <w:rFonts w:asciiTheme="minorHAnsi" w:hAnsiTheme="minorHAnsi" w:cstheme="minorHAnsi"/>
          <w:b/>
          <w:sz w:val="22"/>
          <w:szCs w:val="22"/>
        </w:rPr>
        <w:t>upřednostňovány především souvislé praxe</w:t>
      </w:r>
      <w:r>
        <w:rPr>
          <w:rFonts w:asciiTheme="minorHAnsi" w:hAnsiTheme="minorHAnsi" w:cstheme="minorHAnsi"/>
          <w:sz w:val="22"/>
          <w:szCs w:val="22"/>
        </w:rPr>
        <w:t>. Možnost absolvovat zde praxi souvislou není garantována.</w:t>
      </w:r>
    </w:p>
    <w:p w:rsidR="00C52D8A" w:rsidRPr="00C52D8A" w:rsidRDefault="00C52D8A" w:rsidP="00C52D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D8A" w:rsidRDefault="00C52D8A" w:rsidP="00C52D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D8A">
        <w:rPr>
          <w:rFonts w:asciiTheme="minorHAnsi" w:hAnsiTheme="minorHAnsi" w:cstheme="minorHAnsi"/>
          <w:b/>
          <w:sz w:val="22"/>
          <w:szCs w:val="22"/>
        </w:rPr>
        <w:t>Postup pro dojedn</w:t>
      </w:r>
      <w:r>
        <w:rPr>
          <w:rFonts w:asciiTheme="minorHAnsi" w:hAnsiTheme="minorHAnsi" w:cstheme="minorHAnsi"/>
          <w:b/>
          <w:sz w:val="22"/>
          <w:szCs w:val="22"/>
        </w:rPr>
        <w:t>ání praxe ve FNO je následující.</w:t>
      </w:r>
    </w:p>
    <w:p w:rsidR="00C52D8A" w:rsidRPr="00C52D8A" w:rsidRDefault="00C52D8A" w:rsidP="00C52D8A">
      <w:pPr>
        <w:pStyle w:val="Odstavecseseznamem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D8A">
        <w:rPr>
          <w:rFonts w:asciiTheme="minorHAnsi" w:hAnsiTheme="minorHAnsi" w:cstheme="minorHAnsi"/>
          <w:sz w:val="22"/>
          <w:szCs w:val="22"/>
        </w:rPr>
        <w:t>Praxe je</w:t>
      </w:r>
      <w:r>
        <w:rPr>
          <w:rFonts w:asciiTheme="minorHAnsi" w:hAnsiTheme="minorHAnsi" w:cstheme="minorHAnsi"/>
          <w:b/>
          <w:sz w:val="22"/>
          <w:szCs w:val="22"/>
        </w:rPr>
        <w:t xml:space="preserve"> dojednávána hromadně </w:t>
      </w:r>
      <w:r w:rsidRPr="00C52D8A">
        <w:rPr>
          <w:rFonts w:asciiTheme="minorHAnsi" w:hAnsiTheme="minorHAnsi" w:cstheme="minorHAnsi"/>
          <w:sz w:val="22"/>
          <w:szCs w:val="22"/>
        </w:rPr>
        <w:t xml:space="preserve">prostřednictvím administrátorky praxí a </w:t>
      </w:r>
      <w:r>
        <w:rPr>
          <w:rFonts w:asciiTheme="minorHAnsi" w:hAnsiTheme="minorHAnsi" w:cstheme="minorHAnsi"/>
          <w:b/>
          <w:sz w:val="22"/>
          <w:szCs w:val="22"/>
        </w:rPr>
        <w:t xml:space="preserve">student NEKONTAKTUJE </w:t>
      </w:r>
      <w:r w:rsidRPr="00C52D8A">
        <w:rPr>
          <w:rFonts w:asciiTheme="minorHAnsi" w:hAnsiTheme="minorHAnsi" w:cstheme="minorHAnsi"/>
          <w:sz w:val="22"/>
          <w:szCs w:val="22"/>
        </w:rPr>
        <w:t>FNO samostatně!</w:t>
      </w:r>
    </w:p>
    <w:p w:rsidR="00C52D8A" w:rsidRPr="00C52D8A" w:rsidRDefault="00C52D8A" w:rsidP="00C52D8A">
      <w:pPr>
        <w:pStyle w:val="Odstavecseseznamem"/>
        <w:numPr>
          <w:ilvl w:val="0"/>
          <w:numId w:val="4"/>
        </w:numPr>
        <w:tabs>
          <w:tab w:val="left" w:pos="142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D8A">
        <w:rPr>
          <w:rFonts w:asciiTheme="minorHAnsi" w:hAnsiTheme="minorHAnsi" w:cstheme="minorHAnsi"/>
          <w:sz w:val="22"/>
          <w:szCs w:val="22"/>
        </w:rPr>
        <w:t xml:space="preserve">V průběhu semestru </w:t>
      </w:r>
      <w:r>
        <w:rPr>
          <w:rFonts w:asciiTheme="minorHAnsi" w:hAnsiTheme="minorHAnsi" w:cstheme="minorHAnsi"/>
          <w:sz w:val="22"/>
          <w:szCs w:val="22"/>
        </w:rPr>
        <w:t>administrátorka</w:t>
      </w:r>
      <w:r w:rsidRPr="00C52D8A">
        <w:rPr>
          <w:rFonts w:asciiTheme="minorHAnsi" w:hAnsiTheme="minorHAnsi" w:cstheme="minorHAnsi"/>
          <w:sz w:val="22"/>
          <w:szCs w:val="22"/>
        </w:rPr>
        <w:t xml:space="preserve"> praxí osloví studenty, zda mají zájem o praxi ve FNO v následujícím semestru. V případě zájmu student </w:t>
      </w:r>
      <w:r>
        <w:rPr>
          <w:rFonts w:asciiTheme="minorHAnsi" w:hAnsiTheme="minorHAnsi" w:cstheme="minorHAnsi"/>
          <w:sz w:val="22"/>
          <w:szCs w:val="22"/>
        </w:rPr>
        <w:t>administrátorku</w:t>
      </w:r>
      <w:r w:rsidRPr="00C52D8A">
        <w:rPr>
          <w:rFonts w:asciiTheme="minorHAnsi" w:hAnsiTheme="minorHAnsi" w:cstheme="minorHAnsi"/>
          <w:sz w:val="22"/>
          <w:szCs w:val="22"/>
        </w:rPr>
        <w:t xml:space="preserve"> neprodleně </w:t>
      </w:r>
      <w:r>
        <w:rPr>
          <w:rFonts w:asciiTheme="minorHAnsi" w:hAnsiTheme="minorHAnsi" w:cstheme="minorHAnsi"/>
          <w:sz w:val="22"/>
          <w:szCs w:val="22"/>
        </w:rPr>
        <w:t>kontaktuje</w:t>
      </w:r>
      <w:r w:rsidRPr="00C52D8A">
        <w:rPr>
          <w:rFonts w:asciiTheme="minorHAnsi" w:hAnsiTheme="minorHAnsi" w:cstheme="minorHAnsi"/>
          <w:sz w:val="22"/>
          <w:szCs w:val="22"/>
        </w:rPr>
        <w:t>.</w:t>
      </w:r>
    </w:p>
    <w:p w:rsidR="00C52D8A" w:rsidRPr="00C52D8A" w:rsidRDefault="00C52D8A" w:rsidP="00C52D8A">
      <w:pPr>
        <w:pStyle w:val="Odstavecseseznamem"/>
        <w:numPr>
          <w:ilvl w:val="0"/>
          <w:numId w:val="4"/>
        </w:numPr>
        <w:tabs>
          <w:tab w:val="left" w:pos="142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D8A">
        <w:rPr>
          <w:rFonts w:asciiTheme="minorHAnsi" w:hAnsiTheme="minorHAnsi" w:cstheme="minorHAnsi"/>
          <w:sz w:val="22"/>
          <w:szCs w:val="22"/>
        </w:rPr>
        <w:t>Po vyjednání možností FNO koordinátorka sdělí studentovi, na jakých odděleních bude možné praxi vykonat.</w:t>
      </w:r>
    </w:p>
    <w:p w:rsidR="00C52D8A" w:rsidRPr="00C52D8A" w:rsidRDefault="00C52D8A" w:rsidP="00C52D8A">
      <w:pPr>
        <w:pStyle w:val="Odstavecseseznamem"/>
        <w:numPr>
          <w:ilvl w:val="0"/>
          <w:numId w:val="4"/>
        </w:numPr>
        <w:tabs>
          <w:tab w:val="left" w:pos="142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D8A">
        <w:rPr>
          <w:rFonts w:asciiTheme="minorHAnsi" w:hAnsiTheme="minorHAnsi" w:cstheme="minorHAnsi"/>
          <w:sz w:val="22"/>
          <w:szCs w:val="22"/>
        </w:rPr>
        <w:t>Student zašle koordinátorce praxí osobní údaje</w:t>
      </w:r>
      <w:r>
        <w:rPr>
          <w:rFonts w:asciiTheme="minorHAnsi" w:hAnsiTheme="minorHAnsi" w:cstheme="minorHAnsi"/>
          <w:sz w:val="22"/>
          <w:szCs w:val="22"/>
        </w:rPr>
        <w:t xml:space="preserve"> (jméno, datum narození, bydliště)</w:t>
      </w:r>
      <w:r w:rsidRPr="00C52D8A">
        <w:rPr>
          <w:rFonts w:asciiTheme="minorHAnsi" w:hAnsiTheme="minorHAnsi" w:cstheme="minorHAnsi"/>
          <w:sz w:val="22"/>
          <w:szCs w:val="22"/>
        </w:rPr>
        <w:t>, které budou sloužit jako podklad pro vytvoření dodatku ke smlouvě o praxi – student nevyjednává samostatně</w:t>
      </w:r>
      <w:r>
        <w:rPr>
          <w:rFonts w:asciiTheme="minorHAnsi" w:hAnsiTheme="minorHAnsi" w:cstheme="minorHAnsi"/>
          <w:sz w:val="22"/>
          <w:szCs w:val="22"/>
        </w:rPr>
        <w:t>!</w:t>
      </w:r>
    </w:p>
    <w:p w:rsidR="00C52D8A" w:rsidRPr="00C52D8A" w:rsidRDefault="00C52D8A" w:rsidP="00C52D8A">
      <w:pPr>
        <w:pStyle w:val="Odstavecseseznamem"/>
        <w:numPr>
          <w:ilvl w:val="0"/>
          <w:numId w:val="4"/>
        </w:numPr>
        <w:tabs>
          <w:tab w:val="left" w:pos="142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D8A">
        <w:rPr>
          <w:rFonts w:asciiTheme="minorHAnsi" w:hAnsiTheme="minorHAnsi" w:cstheme="minorHAnsi"/>
          <w:sz w:val="22"/>
          <w:szCs w:val="22"/>
        </w:rPr>
        <w:t>Následně student kontaktuje mentorku pro praxe Bc. Marii Karáskovou, se kterou si domluví konkrétní den a čas nástupu.</w:t>
      </w:r>
    </w:p>
    <w:p w:rsidR="00C52D8A" w:rsidRPr="00C52D8A" w:rsidRDefault="00C52D8A" w:rsidP="00C52D8A">
      <w:pPr>
        <w:pStyle w:val="Odstavecseseznamem"/>
        <w:numPr>
          <w:ilvl w:val="0"/>
          <w:numId w:val="4"/>
        </w:numPr>
        <w:tabs>
          <w:tab w:val="left" w:pos="142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D8A">
        <w:rPr>
          <w:rFonts w:asciiTheme="minorHAnsi" w:hAnsiTheme="minorHAnsi" w:cstheme="minorHAnsi"/>
          <w:sz w:val="22"/>
          <w:szCs w:val="22"/>
        </w:rPr>
        <w:t>Před nástupem na praxi je nezbytné absolvovat školení BOZP, které organizuje FNO (student je dostatečně včas informován)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52D8A" w:rsidRPr="00C52D8A" w:rsidRDefault="00C52D8A" w:rsidP="00C52D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D8A" w:rsidRPr="00C52D8A" w:rsidRDefault="00C52D8A" w:rsidP="00C52D8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D8A">
        <w:rPr>
          <w:rFonts w:asciiTheme="minorHAnsi" w:hAnsiTheme="minorHAnsi" w:cstheme="minorHAnsi"/>
          <w:b/>
          <w:sz w:val="22"/>
          <w:szCs w:val="22"/>
        </w:rPr>
        <w:t>Pro nástup na praxi ve FNO je nezbytné:</w:t>
      </w:r>
    </w:p>
    <w:p w:rsidR="00C52D8A" w:rsidRPr="00C52D8A" w:rsidRDefault="00C52D8A" w:rsidP="00C52D8A">
      <w:pPr>
        <w:pStyle w:val="Odstavecseseznamem"/>
        <w:numPr>
          <w:ilvl w:val="0"/>
          <w:numId w:val="4"/>
        </w:numPr>
        <w:tabs>
          <w:tab w:val="left" w:pos="142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platné </w:t>
      </w:r>
      <w:r w:rsidRPr="00C52D8A">
        <w:rPr>
          <w:rFonts w:asciiTheme="minorHAnsi" w:hAnsiTheme="minorHAnsi" w:cstheme="minorHAnsi"/>
          <w:sz w:val="22"/>
          <w:szCs w:val="22"/>
        </w:rPr>
        <w:t>očkování proti Hepatitis B (zajišťuje si student sám ihned po zahájení studia)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C52D8A" w:rsidRPr="00C52D8A" w:rsidRDefault="00C52D8A" w:rsidP="00C52D8A">
      <w:pPr>
        <w:pStyle w:val="Odstavecseseznamem"/>
        <w:numPr>
          <w:ilvl w:val="0"/>
          <w:numId w:val="4"/>
        </w:numPr>
        <w:tabs>
          <w:tab w:val="left" w:pos="142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zajištění ochranného oděvu -</w:t>
      </w:r>
      <w:r w:rsidRPr="00C52D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52D8A">
        <w:rPr>
          <w:rFonts w:asciiTheme="minorHAnsi" w:hAnsiTheme="minorHAnsi" w:cstheme="minorHAnsi"/>
          <w:sz w:val="22"/>
          <w:szCs w:val="22"/>
        </w:rPr>
        <w:t>a dostačující ochranný oděv je považován bílý plášť a ochranná bílá zdravotnická obuv. (zajišťuje si student sám ihned po zahájení studia)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C52D8A" w:rsidRPr="00C52D8A" w:rsidRDefault="00C52D8A" w:rsidP="00C52D8A">
      <w:pPr>
        <w:pStyle w:val="Odstavecseseznamem"/>
        <w:numPr>
          <w:ilvl w:val="0"/>
          <w:numId w:val="4"/>
        </w:numPr>
        <w:tabs>
          <w:tab w:val="left" w:pos="142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zajištění</w:t>
      </w:r>
      <w:r w:rsidRPr="00C52D8A">
        <w:rPr>
          <w:rFonts w:asciiTheme="minorHAnsi" w:hAnsiTheme="minorHAnsi" w:cstheme="minorHAnsi"/>
          <w:sz w:val="22"/>
          <w:szCs w:val="22"/>
        </w:rPr>
        <w:t xml:space="preserve"> označení studentskou nebo </w:t>
      </w:r>
      <w:proofErr w:type="spellStart"/>
      <w:r w:rsidRPr="00C52D8A">
        <w:rPr>
          <w:rFonts w:asciiTheme="minorHAnsi" w:hAnsiTheme="minorHAnsi" w:cstheme="minorHAnsi"/>
          <w:sz w:val="22"/>
          <w:szCs w:val="22"/>
        </w:rPr>
        <w:t>isic</w:t>
      </w:r>
      <w:proofErr w:type="spellEnd"/>
      <w:r w:rsidRPr="00C52D8A">
        <w:rPr>
          <w:rFonts w:asciiTheme="minorHAnsi" w:hAnsiTheme="minorHAnsi" w:cstheme="minorHAnsi"/>
          <w:sz w:val="22"/>
          <w:szCs w:val="22"/>
        </w:rPr>
        <w:t xml:space="preserve"> kartou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D8A">
        <w:rPr>
          <w:rFonts w:asciiTheme="minorHAnsi" w:hAnsiTheme="minorHAnsi" w:cstheme="minorHAnsi"/>
          <w:sz w:val="22"/>
          <w:szCs w:val="22"/>
        </w:rPr>
        <w:t>fotkou</w:t>
      </w:r>
      <w:r>
        <w:rPr>
          <w:rFonts w:asciiTheme="minorHAnsi" w:hAnsiTheme="minorHAnsi" w:cstheme="minorHAnsi"/>
          <w:sz w:val="22"/>
          <w:szCs w:val="22"/>
        </w:rPr>
        <w:tab/>
        <w:t>;</w:t>
      </w:r>
    </w:p>
    <w:p w:rsidR="00C52D8A" w:rsidRPr="00C52D8A" w:rsidRDefault="00C52D8A" w:rsidP="00C52D8A">
      <w:pPr>
        <w:pStyle w:val="Odstavecseseznamem"/>
        <w:numPr>
          <w:ilvl w:val="0"/>
          <w:numId w:val="4"/>
        </w:numPr>
        <w:tabs>
          <w:tab w:val="left" w:pos="142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plnění dalších povinností, které jsou studentovi dány ze strany FNO.</w:t>
      </w:r>
    </w:p>
    <w:p w:rsidR="0051202E" w:rsidRDefault="0051202E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>
      <w:pPr>
        <w:rPr>
          <w:rFonts w:asciiTheme="minorHAnsi" w:hAnsiTheme="minorHAnsi" w:cstheme="minorHAnsi"/>
          <w:sz w:val="22"/>
          <w:szCs w:val="22"/>
        </w:rPr>
      </w:pPr>
    </w:p>
    <w:p w:rsidR="00B64946" w:rsidRDefault="00B64946" w:rsidP="00B6494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Zpracovala: Mgr. Alena </w:t>
      </w:r>
      <w:proofErr w:type="spellStart"/>
      <w:r>
        <w:rPr>
          <w:rFonts w:asciiTheme="minorHAnsi" w:hAnsiTheme="minorHAnsi" w:cstheme="minorHAnsi"/>
          <w:sz w:val="22"/>
          <w:szCs w:val="22"/>
        </w:rPr>
        <w:t>Vaňharová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22.8.2019</w:t>
      </w:r>
      <w:proofErr w:type="gramEnd"/>
    </w:p>
    <w:p w:rsidR="00B64946" w:rsidRPr="00C52D8A" w:rsidRDefault="00B64946">
      <w:pPr>
        <w:rPr>
          <w:rFonts w:asciiTheme="minorHAnsi" w:hAnsiTheme="minorHAnsi" w:cstheme="minorHAnsi"/>
          <w:sz w:val="22"/>
          <w:szCs w:val="22"/>
        </w:rPr>
      </w:pPr>
    </w:p>
    <w:sectPr w:rsidR="00B64946" w:rsidRPr="00C52D8A" w:rsidSect="0051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2B2"/>
    <w:multiLevelType w:val="hybridMultilevel"/>
    <w:tmpl w:val="594AD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09B1"/>
    <w:multiLevelType w:val="hybridMultilevel"/>
    <w:tmpl w:val="ACA2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3173B"/>
    <w:multiLevelType w:val="hybridMultilevel"/>
    <w:tmpl w:val="D88E3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C4E40"/>
    <w:multiLevelType w:val="hybridMultilevel"/>
    <w:tmpl w:val="3FE487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E508AA"/>
    <w:multiLevelType w:val="hybridMultilevel"/>
    <w:tmpl w:val="1B00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D8A"/>
    <w:rsid w:val="00431784"/>
    <w:rsid w:val="0051202E"/>
    <w:rsid w:val="006163E9"/>
    <w:rsid w:val="00891204"/>
    <w:rsid w:val="009A5F6C"/>
    <w:rsid w:val="00B64946"/>
    <w:rsid w:val="00C52D8A"/>
    <w:rsid w:val="00C7695B"/>
    <w:rsid w:val="00CA0FFD"/>
    <w:rsid w:val="00CA1A04"/>
    <w:rsid w:val="00DD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2019-08-22T13:02:00Z</dcterms:created>
  <dcterms:modified xsi:type="dcterms:W3CDTF">2019-08-22T13:40:00Z</dcterms:modified>
</cp:coreProperties>
</file>